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0142E9A" w14:textId="77777777" w:rsidR="00001430" w:rsidRPr="0073447A" w:rsidRDefault="00001430" w:rsidP="00001430">
      <w:pPr>
        <w:autoSpaceDE w:val="0"/>
        <w:autoSpaceDN w:val="0"/>
        <w:adjustRightInd w:val="0"/>
        <w:ind w:right="-90"/>
        <w:rPr>
          <w:rFonts w:ascii="Palatino Linotype" w:eastAsia="Times New Roman" w:hAnsi="Palatino Linotype"/>
          <w:bCs/>
          <w:lang w:val="ro-RO" w:eastAsia="ro-RO"/>
        </w:rPr>
      </w:pPr>
    </w:p>
    <w:p w14:paraId="1E3A4C49" w14:textId="59E5B4A3" w:rsidR="00001430" w:rsidRPr="0073447A" w:rsidRDefault="00001430" w:rsidP="00001430">
      <w:pPr>
        <w:autoSpaceDE w:val="0"/>
        <w:autoSpaceDN w:val="0"/>
        <w:adjustRightInd w:val="0"/>
        <w:ind w:right="-90"/>
        <w:rPr>
          <w:rFonts w:ascii="Palatino Linotype" w:hAnsi="Palatino Linotype"/>
          <w:bCs/>
          <w:lang w:val="ro-RO"/>
        </w:rPr>
      </w:pPr>
      <w:r w:rsidRPr="0073447A">
        <w:rPr>
          <w:rFonts w:ascii="Palatino Linotype" w:eastAsia="Times New Roman" w:hAnsi="Palatino Linotype"/>
          <w:bCs/>
          <w:lang w:val="ro-RO" w:eastAsia="ro-RO"/>
        </w:rPr>
        <w:t xml:space="preserve">Nr. </w:t>
      </w:r>
      <w:proofErr w:type="spellStart"/>
      <w:r w:rsidRPr="0073447A">
        <w:rPr>
          <w:rFonts w:ascii="Palatino Linotype" w:eastAsia="Times New Roman" w:hAnsi="Palatino Linotype"/>
          <w:bCs/>
          <w:lang w:val="ro-RO" w:eastAsia="ro-RO"/>
        </w:rPr>
        <w:t>Înreg</w:t>
      </w:r>
      <w:proofErr w:type="spellEnd"/>
      <w:r w:rsidRPr="0073447A">
        <w:rPr>
          <w:rFonts w:ascii="Palatino Linotype" w:eastAsia="Times New Roman" w:hAnsi="Palatino Linotype"/>
          <w:bCs/>
          <w:lang w:val="ro-RO" w:eastAsia="ro-RO"/>
        </w:rPr>
        <w:t>.</w:t>
      </w:r>
      <w:r w:rsidR="00846EFF" w:rsidRPr="0073447A">
        <w:rPr>
          <w:rFonts w:ascii="Palatino Linotype" w:eastAsia="Times New Roman" w:hAnsi="Palatino Linotype"/>
          <w:bCs/>
          <w:lang w:val="ro-RO" w:eastAsia="ro-RO"/>
        </w:rPr>
        <w:t xml:space="preserve"> </w:t>
      </w:r>
      <w:r w:rsidR="009A7144" w:rsidRPr="0073447A">
        <w:rPr>
          <w:rFonts w:ascii="Palatino Linotype" w:eastAsia="Times New Roman" w:hAnsi="Palatino Linotype"/>
          <w:bCs/>
          <w:lang w:val="ro-RO" w:eastAsia="ro-RO"/>
        </w:rPr>
        <w:t>1188</w:t>
      </w:r>
      <w:r w:rsidR="00F804F6" w:rsidRPr="0073447A">
        <w:rPr>
          <w:rFonts w:ascii="Palatino Linotype" w:eastAsia="Times New Roman" w:hAnsi="Palatino Linotype"/>
          <w:bCs/>
          <w:lang w:val="ro-RO" w:eastAsia="ro-RO"/>
        </w:rPr>
        <w:t>/</w:t>
      </w:r>
      <w:r w:rsidR="00B9639A" w:rsidRPr="0073447A">
        <w:rPr>
          <w:rFonts w:ascii="Palatino Linotype" w:eastAsia="Times New Roman" w:hAnsi="Palatino Linotype"/>
          <w:bCs/>
          <w:lang w:val="ro-RO" w:eastAsia="ro-RO"/>
        </w:rPr>
        <w:t>0</w:t>
      </w:r>
      <w:r w:rsidR="004C689C" w:rsidRPr="0073447A">
        <w:rPr>
          <w:rFonts w:ascii="Palatino Linotype" w:eastAsia="Times New Roman" w:hAnsi="Palatino Linotype"/>
          <w:bCs/>
          <w:lang w:val="ro-RO" w:eastAsia="ro-RO"/>
        </w:rPr>
        <w:t>6</w:t>
      </w:r>
      <w:r w:rsidR="00F804F6" w:rsidRPr="0073447A">
        <w:rPr>
          <w:rFonts w:ascii="Palatino Linotype" w:eastAsia="Times New Roman" w:hAnsi="Palatino Linotype"/>
          <w:bCs/>
          <w:lang w:val="ro-RO" w:eastAsia="ro-RO"/>
        </w:rPr>
        <w:t>.</w:t>
      </w:r>
      <w:r w:rsidR="00B9639A" w:rsidRPr="0073447A">
        <w:rPr>
          <w:rFonts w:ascii="Palatino Linotype" w:eastAsia="Times New Roman" w:hAnsi="Palatino Linotype"/>
          <w:bCs/>
          <w:lang w:val="ro-RO" w:eastAsia="ro-RO"/>
        </w:rPr>
        <w:t>10</w:t>
      </w:r>
      <w:r w:rsidR="00F804F6" w:rsidRPr="0073447A">
        <w:rPr>
          <w:rFonts w:ascii="Palatino Linotype" w:eastAsia="Times New Roman" w:hAnsi="Palatino Linotype"/>
          <w:bCs/>
          <w:lang w:val="ro-RO" w:eastAsia="ro-RO"/>
        </w:rPr>
        <w:t>.2026</w:t>
      </w:r>
    </w:p>
    <w:p w14:paraId="3D8D4DC8" w14:textId="5B84A735" w:rsidR="00001430" w:rsidRPr="0073447A" w:rsidRDefault="00001430" w:rsidP="00001430">
      <w:pPr>
        <w:keepNext/>
        <w:ind w:right="15"/>
        <w:outlineLvl w:val="5"/>
        <w:rPr>
          <w:rFonts w:ascii="Palatino Linotype" w:eastAsia="Times New Roman" w:hAnsi="Palatino Linotype"/>
          <w:b/>
          <w:bCs/>
          <w:sz w:val="28"/>
          <w:szCs w:val="28"/>
          <w:lang w:val="ro-RO" w:eastAsia="ro-RO"/>
        </w:rPr>
      </w:pPr>
    </w:p>
    <w:p w14:paraId="6B71858B" w14:textId="77777777" w:rsidR="00001430" w:rsidRPr="0073447A" w:rsidRDefault="00001430" w:rsidP="00001430">
      <w:pPr>
        <w:keepNext/>
        <w:ind w:right="15"/>
        <w:outlineLvl w:val="5"/>
        <w:rPr>
          <w:rFonts w:ascii="Palatino Linotype" w:eastAsia="Times New Roman" w:hAnsi="Palatino Linotype"/>
          <w:b/>
          <w:bCs/>
          <w:sz w:val="28"/>
          <w:szCs w:val="28"/>
          <w:lang w:val="ro-RO" w:eastAsia="ro-RO"/>
        </w:rPr>
      </w:pPr>
    </w:p>
    <w:p w14:paraId="1F3E1CC4" w14:textId="7B0F7170" w:rsidR="00720F0B" w:rsidRPr="0073447A" w:rsidRDefault="00001430" w:rsidP="00434942">
      <w:pPr>
        <w:keepNext/>
        <w:ind w:right="15"/>
        <w:jc w:val="center"/>
        <w:outlineLvl w:val="5"/>
        <w:rPr>
          <w:rFonts w:ascii="Palatino Linotype" w:eastAsia="Times New Roman" w:hAnsi="Palatino Linotype"/>
          <w:b/>
          <w:bCs/>
          <w:sz w:val="28"/>
          <w:szCs w:val="28"/>
          <w:lang w:val="ro-RO" w:eastAsia="ro-RO"/>
        </w:rPr>
      </w:pPr>
      <w:r w:rsidRPr="0073447A">
        <w:rPr>
          <w:rFonts w:ascii="Palatino Linotype" w:eastAsia="Times New Roman" w:hAnsi="Palatino Linotype"/>
          <w:b/>
          <w:bCs/>
          <w:sz w:val="28"/>
          <w:szCs w:val="28"/>
          <w:lang w:val="ro-RO" w:eastAsia="ro-RO"/>
        </w:rPr>
        <w:t xml:space="preserve">PROCES VERBAL </w:t>
      </w:r>
    </w:p>
    <w:p w14:paraId="56EAD0DE" w14:textId="63B5D92C" w:rsidR="002535DD" w:rsidRPr="0073447A" w:rsidRDefault="002535DD" w:rsidP="002535DD">
      <w:pPr>
        <w:spacing w:line="360" w:lineRule="auto"/>
        <w:jc w:val="center"/>
        <w:rPr>
          <w:rFonts w:ascii="Palatino Linotype" w:eastAsia="Times New Roman" w:hAnsi="Palatino Linotype"/>
          <w:lang w:val="ro-RO" w:eastAsia="ro-RO"/>
        </w:rPr>
      </w:pPr>
      <w:r w:rsidRPr="0073447A">
        <w:rPr>
          <w:rFonts w:ascii="Palatino Linotype" w:eastAsia="Times New Roman" w:hAnsi="Palatino Linotype"/>
          <w:lang w:val="ro-RO" w:eastAsia="ro-RO"/>
        </w:rPr>
        <w:t>privind rezolvarea contesta</w:t>
      </w:r>
      <w:r w:rsidRPr="0073447A">
        <w:rPr>
          <w:rFonts w:ascii="Palatino Linotype" w:eastAsia="Times New Roman" w:hAnsi="Palatino Linotype" w:cs="Cambria"/>
          <w:lang w:val="ro-RO" w:eastAsia="ro-RO"/>
        </w:rPr>
        <w:t>ț</w:t>
      </w:r>
      <w:r w:rsidRPr="0073447A">
        <w:rPr>
          <w:rFonts w:ascii="Palatino Linotype" w:eastAsia="Times New Roman" w:hAnsi="Palatino Linotype"/>
          <w:lang w:val="ro-RO" w:eastAsia="ro-RO"/>
        </w:rPr>
        <w:t xml:space="preserve">iei </w:t>
      </w:r>
    </w:p>
    <w:p w14:paraId="20B15B83" w14:textId="77777777" w:rsidR="002535DD" w:rsidRPr="0073447A" w:rsidRDefault="002535DD" w:rsidP="00F663FA">
      <w:pPr>
        <w:spacing w:line="360" w:lineRule="auto"/>
        <w:rPr>
          <w:rFonts w:ascii="Palatino Linotype" w:eastAsia="Times New Roman" w:hAnsi="Palatino Linotype"/>
          <w:lang w:val="ro-RO" w:eastAsia="ro-RO"/>
        </w:rPr>
      </w:pPr>
    </w:p>
    <w:p w14:paraId="4F106890" w14:textId="7A04AA2B" w:rsidR="002535DD" w:rsidRPr="0073447A" w:rsidRDefault="002535DD" w:rsidP="00F663FA">
      <w:pPr>
        <w:spacing w:line="360" w:lineRule="auto"/>
        <w:ind w:left="-567" w:firstLine="990"/>
        <w:jc w:val="both"/>
        <w:rPr>
          <w:rFonts w:ascii="Palatino Linotype" w:eastAsia="Times New Roman" w:hAnsi="Palatino Linotype"/>
          <w:bCs/>
          <w:lang w:val="ro-RO" w:eastAsia="ro-RO"/>
        </w:rPr>
      </w:pPr>
      <w:r w:rsidRPr="0073447A">
        <w:rPr>
          <w:rFonts w:ascii="Palatino Linotype" w:eastAsia="Times New Roman" w:hAnsi="Palatino Linotype"/>
          <w:bCs/>
          <w:lang w:val="ro-RO" w:eastAsia="ro-RO"/>
        </w:rPr>
        <w:t>Încheiat astăzi</w:t>
      </w:r>
      <w:r w:rsidR="00FC50F3" w:rsidRPr="0073447A">
        <w:rPr>
          <w:rFonts w:ascii="Palatino Linotype" w:eastAsia="Times New Roman" w:hAnsi="Palatino Linotype"/>
          <w:bCs/>
          <w:lang w:val="ro-RO" w:eastAsia="ro-RO"/>
        </w:rPr>
        <w:t xml:space="preserve"> </w:t>
      </w:r>
      <w:r w:rsidRPr="0073447A">
        <w:rPr>
          <w:rFonts w:ascii="Palatino Linotype" w:eastAsia="Times New Roman" w:hAnsi="Palatino Linotype"/>
          <w:bCs/>
          <w:lang w:val="ro-RO" w:eastAsia="ro-RO"/>
        </w:rPr>
        <w:t xml:space="preserve">06.10.2026, cu ocazia întrunirii Comisiei de </w:t>
      </w:r>
      <w:r w:rsidR="00434942" w:rsidRPr="0073447A">
        <w:rPr>
          <w:rFonts w:ascii="Palatino Linotype" w:eastAsia="Times New Roman" w:hAnsi="Palatino Linotype"/>
          <w:bCs/>
          <w:lang w:val="ro-RO" w:eastAsia="ro-RO"/>
        </w:rPr>
        <w:t xml:space="preserve">soluționare a </w:t>
      </w:r>
      <w:r w:rsidRPr="0073447A">
        <w:rPr>
          <w:rFonts w:ascii="Palatino Linotype" w:eastAsia="Times New Roman" w:hAnsi="Palatino Linotype"/>
          <w:bCs/>
          <w:lang w:val="ro-RO" w:eastAsia="ro-RO"/>
        </w:rPr>
        <w:t>contesta</w:t>
      </w:r>
      <w:r w:rsidRPr="0073447A">
        <w:rPr>
          <w:rFonts w:ascii="Palatino Linotype" w:eastAsia="Times New Roman" w:hAnsi="Palatino Linotype" w:cs="Cambria"/>
          <w:bCs/>
          <w:lang w:val="ro-RO" w:eastAsia="ro-RO"/>
        </w:rPr>
        <w:t>ț</w:t>
      </w:r>
      <w:r w:rsidRPr="0073447A">
        <w:rPr>
          <w:rFonts w:ascii="Palatino Linotype" w:eastAsia="Times New Roman" w:hAnsi="Palatino Linotype"/>
          <w:bCs/>
          <w:lang w:val="ro-RO" w:eastAsia="ro-RO"/>
        </w:rPr>
        <w:t>i</w:t>
      </w:r>
      <w:r w:rsidR="00434942" w:rsidRPr="0073447A">
        <w:rPr>
          <w:rFonts w:ascii="Palatino Linotype" w:eastAsia="Times New Roman" w:hAnsi="Palatino Linotype"/>
          <w:bCs/>
          <w:lang w:val="ro-RO" w:eastAsia="ro-RO"/>
        </w:rPr>
        <w:t>ilor</w:t>
      </w:r>
      <w:r w:rsidRPr="0073447A">
        <w:rPr>
          <w:rFonts w:ascii="Palatino Linotype" w:eastAsia="Times New Roman" w:hAnsi="Palatino Linotype"/>
          <w:bCs/>
          <w:lang w:val="ro-RO" w:eastAsia="ro-RO"/>
        </w:rPr>
        <w:t>, numită de Director</w:t>
      </w:r>
      <w:r w:rsidR="00660B9B" w:rsidRPr="0073447A">
        <w:rPr>
          <w:rFonts w:ascii="Palatino Linotype" w:eastAsia="Times New Roman" w:hAnsi="Palatino Linotype"/>
          <w:bCs/>
          <w:lang w:val="ro-RO" w:eastAsia="ro-RO"/>
        </w:rPr>
        <w:t xml:space="preserve"> general</w:t>
      </w:r>
      <w:r w:rsidRPr="0073447A">
        <w:rPr>
          <w:rFonts w:ascii="Palatino Linotype" w:eastAsia="Times New Roman" w:hAnsi="Palatino Linotype"/>
          <w:bCs/>
          <w:lang w:val="ro-RO" w:eastAsia="ro-RO"/>
        </w:rPr>
        <w:t xml:space="preserve"> cu Dispozi</w:t>
      </w:r>
      <w:r w:rsidRPr="0073447A">
        <w:rPr>
          <w:rFonts w:ascii="Palatino Linotype" w:eastAsia="Times New Roman" w:hAnsi="Palatino Linotype" w:cs="Cambria"/>
          <w:bCs/>
          <w:lang w:val="ro-RO" w:eastAsia="ro-RO"/>
        </w:rPr>
        <w:t>ț</w:t>
      </w:r>
      <w:r w:rsidRPr="0073447A">
        <w:rPr>
          <w:rFonts w:ascii="Palatino Linotype" w:eastAsia="Times New Roman" w:hAnsi="Palatino Linotype"/>
          <w:bCs/>
          <w:lang w:val="ro-RO" w:eastAsia="ro-RO"/>
        </w:rPr>
        <w:t>ia nr.14/08.09.2026 pentru analizarea contesta</w:t>
      </w:r>
      <w:r w:rsidRPr="0073447A">
        <w:rPr>
          <w:rFonts w:ascii="Palatino Linotype" w:eastAsia="Times New Roman" w:hAnsi="Palatino Linotype" w:cs="Cambria"/>
          <w:bCs/>
          <w:lang w:val="ro-RO" w:eastAsia="ro-RO"/>
        </w:rPr>
        <w:t>ț</w:t>
      </w:r>
      <w:r w:rsidRPr="0073447A">
        <w:rPr>
          <w:rFonts w:ascii="Palatino Linotype" w:eastAsia="Times New Roman" w:hAnsi="Palatino Linotype"/>
          <w:bCs/>
          <w:lang w:val="ro-RO" w:eastAsia="ro-RO"/>
        </w:rPr>
        <w:t xml:space="preserve">iei </w:t>
      </w:r>
      <w:r w:rsidR="00660B9B" w:rsidRPr="0073447A">
        <w:rPr>
          <w:rFonts w:ascii="Palatino Linotype" w:eastAsia="Times New Roman" w:hAnsi="Palatino Linotype"/>
          <w:bCs/>
          <w:lang w:val="ro-RO" w:eastAsia="ro-RO"/>
        </w:rPr>
        <w:t xml:space="preserve">nr. 1170 din 05.10.2026, </w:t>
      </w:r>
      <w:r w:rsidRPr="0073447A">
        <w:rPr>
          <w:rFonts w:ascii="Palatino Linotype" w:eastAsia="Times New Roman" w:hAnsi="Palatino Linotype"/>
          <w:bCs/>
          <w:lang w:val="ro-RO" w:eastAsia="ro-RO"/>
        </w:rPr>
        <w:t xml:space="preserve">depuse de </w:t>
      </w:r>
      <w:r w:rsidR="00660B9B" w:rsidRPr="0073447A">
        <w:rPr>
          <w:rFonts w:ascii="Palatino Linotype" w:eastAsia="Times New Roman" w:hAnsi="Palatino Linotype"/>
          <w:bCs/>
          <w:lang w:val="ro-RO" w:eastAsia="ro-RO"/>
        </w:rPr>
        <w:t>candidata cu nr.1123 pe postul vacant de Consilier II/S</w:t>
      </w:r>
      <w:r w:rsidRPr="0073447A">
        <w:rPr>
          <w:rFonts w:ascii="Palatino Linotype" w:eastAsia="Times New Roman" w:hAnsi="Palatino Linotype"/>
          <w:bCs/>
          <w:lang w:val="ro-RO" w:eastAsia="ro-RO"/>
        </w:rPr>
        <w:t>.</w:t>
      </w:r>
    </w:p>
    <w:p w14:paraId="7A42138D" w14:textId="7FFA1120" w:rsidR="00660B9B" w:rsidRPr="0073447A" w:rsidRDefault="00660B9B" w:rsidP="00F663FA">
      <w:pPr>
        <w:spacing w:line="360" w:lineRule="auto"/>
        <w:ind w:left="-567"/>
        <w:jc w:val="both"/>
        <w:rPr>
          <w:rFonts w:ascii="Palatino Linotype" w:eastAsia="Times New Roman" w:hAnsi="Palatino Linotype"/>
          <w:bCs/>
          <w:lang w:val="ro-RO" w:eastAsia="ro-RO"/>
        </w:rPr>
      </w:pPr>
      <w:r w:rsidRPr="0073447A">
        <w:rPr>
          <w:rFonts w:ascii="Palatino Linotype" w:eastAsia="Times New Roman" w:hAnsi="Palatino Linotype"/>
          <w:bCs/>
          <w:lang w:val="ro-RO" w:eastAsia="ro-RO"/>
        </w:rPr>
        <w:t xml:space="preserve">Cu ocazia contestării candidata a depus următoarele documente: </w:t>
      </w:r>
    </w:p>
    <w:p w14:paraId="5EA6A361" w14:textId="19A470F1" w:rsidR="00660B9B" w:rsidRPr="0073447A" w:rsidRDefault="00EB14EC" w:rsidP="00F663FA">
      <w:pPr>
        <w:spacing w:line="360" w:lineRule="auto"/>
        <w:ind w:left="-567"/>
        <w:jc w:val="both"/>
        <w:rPr>
          <w:rFonts w:ascii="Palatino Linotype" w:eastAsia="Times New Roman" w:hAnsi="Palatino Linotype"/>
          <w:bCs/>
          <w:lang w:val="ro-RO" w:eastAsia="ro-RO"/>
        </w:rPr>
      </w:pPr>
      <w:r w:rsidRPr="0073447A">
        <w:rPr>
          <w:rFonts w:ascii="Palatino Linotype" w:eastAsia="Times New Roman" w:hAnsi="Palatino Linotype"/>
          <w:bCs/>
          <w:lang w:val="ro-RO" w:eastAsia="ro-RO"/>
        </w:rPr>
        <w:tab/>
        <w:t>1. Scrisoare medicala din data de 22.07.2026</w:t>
      </w:r>
    </w:p>
    <w:p w14:paraId="36149058" w14:textId="548DA01F" w:rsidR="00EB14EC" w:rsidRPr="0073447A" w:rsidRDefault="00EB14EC" w:rsidP="00F663FA">
      <w:pPr>
        <w:spacing w:line="360" w:lineRule="auto"/>
        <w:ind w:left="-567"/>
        <w:jc w:val="both"/>
        <w:rPr>
          <w:rFonts w:ascii="Palatino Linotype" w:eastAsia="Times New Roman" w:hAnsi="Palatino Linotype"/>
          <w:bCs/>
          <w:lang w:val="ro-RO" w:eastAsia="ro-RO"/>
        </w:rPr>
      </w:pPr>
      <w:r w:rsidRPr="0073447A">
        <w:rPr>
          <w:rFonts w:ascii="Palatino Linotype" w:eastAsia="Times New Roman" w:hAnsi="Palatino Linotype"/>
          <w:bCs/>
          <w:lang w:val="ro-RO" w:eastAsia="ro-RO"/>
        </w:rPr>
        <w:tab/>
        <w:t>2. Scrisoare medicală din data de 29.09.2026</w:t>
      </w:r>
    </w:p>
    <w:p w14:paraId="43882A17" w14:textId="5844A58B" w:rsidR="002535DD" w:rsidRPr="0073447A" w:rsidRDefault="002535DD" w:rsidP="00F663FA">
      <w:pPr>
        <w:spacing w:line="360" w:lineRule="auto"/>
        <w:ind w:left="-567"/>
        <w:jc w:val="both"/>
        <w:rPr>
          <w:rFonts w:ascii="Palatino Linotype" w:eastAsia="Times New Roman" w:hAnsi="Palatino Linotype"/>
          <w:bCs/>
          <w:lang w:val="ro-RO" w:eastAsia="ro-RO"/>
        </w:rPr>
      </w:pPr>
      <w:r w:rsidRPr="0073447A">
        <w:rPr>
          <w:rFonts w:ascii="Palatino Linotype" w:eastAsia="Times New Roman" w:hAnsi="Palatino Linotype"/>
          <w:bCs/>
          <w:lang w:val="ro-RO" w:eastAsia="ro-RO"/>
        </w:rPr>
        <w:t xml:space="preserve">În urma verificării </w:t>
      </w:r>
      <w:r w:rsidR="00EB14EC" w:rsidRPr="0073447A">
        <w:rPr>
          <w:rFonts w:ascii="Palatino Linotype" w:eastAsia="Times New Roman" w:hAnsi="Palatino Linotype"/>
          <w:bCs/>
          <w:lang w:val="ro-RO" w:eastAsia="ro-RO"/>
        </w:rPr>
        <w:t>acestor documente</w:t>
      </w:r>
      <w:r w:rsidR="007F4CBC" w:rsidRPr="0073447A">
        <w:rPr>
          <w:rFonts w:ascii="Palatino Linotype" w:eastAsia="Times New Roman" w:hAnsi="Palatino Linotype"/>
          <w:bCs/>
          <w:lang w:val="ro-RO" w:eastAsia="ro-RO"/>
        </w:rPr>
        <w:t>,</w:t>
      </w:r>
      <w:r w:rsidR="00EB14EC" w:rsidRPr="0073447A">
        <w:rPr>
          <w:rFonts w:ascii="Palatino Linotype" w:eastAsia="Times New Roman" w:hAnsi="Palatino Linotype"/>
          <w:bCs/>
          <w:lang w:val="ro-RO" w:eastAsia="ro-RO"/>
        </w:rPr>
        <w:t xml:space="preserve"> respectiv a reexaminării întregului dosar de candidatură</w:t>
      </w:r>
      <w:r w:rsidRPr="0073447A">
        <w:rPr>
          <w:rFonts w:ascii="Palatino Linotype" w:eastAsia="Times New Roman" w:hAnsi="Palatino Linotype"/>
          <w:bCs/>
          <w:lang w:val="ro-RO" w:eastAsia="ro-RO"/>
        </w:rPr>
        <w:t>, comisia</w:t>
      </w:r>
      <w:r w:rsidR="00EB14EC" w:rsidRPr="0073447A">
        <w:rPr>
          <w:rFonts w:ascii="Palatino Linotype" w:eastAsia="Times New Roman" w:hAnsi="Palatino Linotype"/>
          <w:bCs/>
          <w:lang w:val="ro-RO" w:eastAsia="ro-RO"/>
        </w:rPr>
        <w:t xml:space="preserve"> </w:t>
      </w:r>
      <w:r w:rsidRPr="0073447A">
        <w:rPr>
          <w:rFonts w:ascii="Palatino Linotype" w:eastAsia="Times New Roman" w:hAnsi="Palatino Linotype"/>
          <w:b/>
          <w:lang w:val="ro-RO" w:eastAsia="ro-RO"/>
        </w:rPr>
        <w:t>respinge</w:t>
      </w:r>
      <w:r w:rsidRPr="0073447A">
        <w:rPr>
          <w:rFonts w:ascii="Palatino Linotype" w:eastAsia="Times New Roman" w:hAnsi="Palatino Linotype"/>
          <w:bCs/>
          <w:lang w:val="ro-RO" w:eastAsia="ro-RO"/>
        </w:rPr>
        <w:t xml:space="preserve"> contesta</w:t>
      </w:r>
      <w:r w:rsidRPr="0073447A">
        <w:rPr>
          <w:rFonts w:ascii="Palatino Linotype" w:eastAsia="Times New Roman" w:hAnsi="Palatino Linotype" w:cs="Cambria"/>
          <w:bCs/>
          <w:lang w:val="ro-RO" w:eastAsia="ro-RO"/>
        </w:rPr>
        <w:t>ț</w:t>
      </w:r>
      <w:r w:rsidRPr="0073447A">
        <w:rPr>
          <w:rFonts w:ascii="Palatino Linotype" w:eastAsia="Times New Roman" w:hAnsi="Palatino Linotype"/>
          <w:bCs/>
          <w:lang w:val="ro-RO" w:eastAsia="ro-RO"/>
        </w:rPr>
        <w:t xml:space="preserve">ia depusă de </w:t>
      </w:r>
      <w:r w:rsidR="00EB14EC" w:rsidRPr="0073447A">
        <w:rPr>
          <w:rFonts w:ascii="Palatino Linotype" w:eastAsia="Times New Roman" w:hAnsi="Palatino Linotype"/>
          <w:bCs/>
          <w:lang w:val="ro-RO" w:eastAsia="ro-RO"/>
        </w:rPr>
        <w:t>candidata cu numărul 1123</w:t>
      </w:r>
      <w:r w:rsidRPr="0073447A">
        <w:rPr>
          <w:rFonts w:ascii="Palatino Linotype" w:eastAsia="Times New Roman" w:hAnsi="Palatino Linotype"/>
          <w:bCs/>
          <w:lang w:val="ro-RO" w:eastAsia="ro-RO"/>
        </w:rPr>
        <w:t>.</w:t>
      </w:r>
    </w:p>
    <w:p w14:paraId="6062D2B8" w14:textId="77777777" w:rsidR="00001430" w:rsidRPr="0073447A" w:rsidRDefault="00001430" w:rsidP="00EB14EC">
      <w:pPr>
        <w:jc w:val="both"/>
        <w:rPr>
          <w:rFonts w:ascii="Palatino Linotype" w:eastAsia="Times New Roman" w:hAnsi="Palatino Linotype"/>
          <w:lang w:val="ro-RO" w:eastAsia="ro-RO"/>
        </w:rPr>
      </w:pPr>
      <w:r w:rsidRPr="0073447A">
        <w:rPr>
          <w:rFonts w:ascii="Palatino Linotype" w:hAnsi="Palatino Linotype"/>
          <w:bCs/>
          <w:lang w:val="ro-RO"/>
        </w:rPr>
        <w:t xml:space="preserve"> </w:t>
      </w:r>
      <w:r w:rsidRPr="0073447A">
        <w:rPr>
          <w:rFonts w:ascii="Palatino Linotype" w:eastAsia="Times New Roman" w:hAnsi="Palatino Linotype"/>
          <w:lang w:val="ro-RO" w:eastAsia="ro-RO"/>
        </w:rPr>
        <w:t xml:space="preserve"> </w:t>
      </w:r>
    </w:p>
    <w:tbl>
      <w:tblPr>
        <w:tblW w:w="893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2977"/>
        <w:gridCol w:w="3543"/>
      </w:tblGrid>
      <w:tr w:rsidR="00001430" w:rsidRPr="0073447A" w14:paraId="479EC113" w14:textId="77777777" w:rsidTr="00EB14EC">
        <w:trPr>
          <w:trHeight w:val="345"/>
          <w:jc w:val="center"/>
        </w:trPr>
        <w:tc>
          <w:tcPr>
            <w:tcW w:w="2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3AD8B3" w14:textId="011EB9DA" w:rsidR="00001430" w:rsidRPr="0073447A" w:rsidRDefault="00846EFF" w:rsidP="00846EFF">
            <w:pPr>
              <w:jc w:val="center"/>
              <w:rPr>
                <w:rFonts w:ascii="Palatino Linotype" w:eastAsia="Times New Roman" w:hAnsi="Palatino Linotype"/>
                <w:lang w:val="ro-RO"/>
              </w:rPr>
            </w:pPr>
            <w:r w:rsidRPr="0073447A">
              <w:rPr>
                <w:rFonts w:ascii="Palatino Linotype" w:eastAsia="Times New Roman" w:hAnsi="Palatino Linotype"/>
                <w:lang w:val="ro-RO"/>
              </w:rPr>
              <w:t>Cod candidați</w:t>
            </w:r>
          </w:p>
        </w:tc>
        <w:tc>
          <w:tcPr>
            <w:tcW w:w="29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982E88" w14:textId="77777777" w:rsidR="00001430" w:rsidRPr="0073447A" w:rsidRDefault="00001430" w:rsidP="00A212F4">
            <w:pPr>
              <w:jc w:val="center"/>
              <w:rPr>
                <w:rFonts w:ascii="Palatino Linotype" w:eastAsia="Times New Roman" w:hAnsi="Palatino Linotype"/>
                <w:lang w:val="ro-RO"/>
              </w:rPr>
            </w:pPr>
            <w:r w:rsidRPr="0073447A">
              <w:rPr>
                <w:rFonts w:ascii="Palatino Linotype" w:eastAsia="Times New Roman" w:hAnsi="Palatino Linotype"/>
                <w:lang w:val="ro-RO"/>
              </w:rPr>
              <w:t xml:space="preserve">Rezultatul </w:t>
            </w:r>
            <w:proofErr w:type="spellStart"/>
            <w:r w:rsidRPr="0073447A">
              <w:rPr>
                <w:rFonts w:ascii="Palatino Linotype" w:eastAsia="Times New Roman" w:hAnsi="Palatino Linotype"/>
                <w:lang w:val="ro-RO"/>
              </w:rPr>
              <w:t>selecţiei</w:t>
            </w:r>
            <w:proofErr w:type="spellEnd"/>
            <w:r w:rsidRPr="0073447A">
              <w:rPr>
                <w:rFonts w:ascii="Palatino Linotype" w:eastAsia="Times New Roman" w:hAnsi="Palatino Linotype"/>
                <w:lang w:val="ro-RO"/>
              </w:rPr>
              <w:t xml:space="preserve"> dosarelor*)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3DF9A3" w14:textId="77777777" w:rsidR="00001430" w:rsidRPr="0073447A" w:rsidRDefault="00001430" w:rsidP="00A212F4">
            <w:pPr>
              <w:ind w:right="263"/>
              <w:jc w:val="center"/>
              <w:rPr>
                <w:rFonts w:ascii="Palatino Linotype" w:eastAsia="Times New Roman" w:hAnsi="Palatino Linotype"/>
                <w:lang w:val="ro-RO"/>
              </w:rPr>
            </w:pPr>
            <w:r w:rsidRPr="0073447A">
              <w:rPr>
                <w:rFonts w:ascii="Palatino Linotype" w:eastAsia="Times New Roman" w:hAnsi="Palatino Linotype"/>
                <w:lang w:val="ro-RO"/>
              </w:rPr>
              <w:t>Motivul respingerii**)</w:t>
            </w:r>
          </w:p>
        </w:tc>
      </w:tr>
      <w:tr w:rsidR="00001430" w:rsidRPr="0073447A" w14:paraId="0FB1D8B3" w14:textId="77777777" w:rsidTr="00EB14EC">
        <w:trPr>
          <w:trHeight w:val="381"/>
          <w:jc w:val="center"/>
        </w:trPr>
        <w:tc>
          <w:tcPr>
            <w:tcW w:w="2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61CE18" w14:textId="44426C7B" w:rsidR="00001430" w:rsidRPr="0073447A" w:rsidRDefault="00B9639A" w:rsidP="00846EFF">
            <w:pPr>
              <w:jc w:val="center"/>
              <w:rPr>
                <w:rFonts w:ascii="Palatino Linotype" w:eastAsia="Times New Roman" w:hAnsi="Palatino Linotype"/>
                <w:lang w:val="ro-RO"/>
              </w:rPr>
            </w:pPr>
            <w:r w:rsidRPr="0073447A">
              <w:rPr>
                <w:rFonts w:ascii="Palatino Linotype" w:eastAsia="Times New Roman" w:hAnsi="Palatino Linotype"/>
                <w:lang w:val="ro-RO"/>
              </w:rPr>
              <w:t>1123</w:t>
            </w:r>
          </w:p>
        </w:tc>
        <w:tc>
          <w:tcPr>
            <w:tcW w:w="29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C408B" w14:textId="2D298DD8" w:rsidR="00001430" w:rsidRPr="0073447A" w:rsidRDefault="00B9639A" w:rsidP="00001430">
            <w:pPr>
              <w:jc w:val="center"/>
              <w:rPr>
                <w:rFonts w:ascii="Palatino Linotype" w:eastAsia="Times New Roman" w:hAnsi="Palatino Linotype"/>
                <w:lang w:val="ro-RO"/>
              </w:rPr>
            </w:pPr>
            <w:r w:rsidRPr="0073447A">
              <w:rPr>
                <w:rFonts w:ascii="Palatino Linotype" w:eastAsia="Times New Roman" w:hAnsi="Palatino Linotype"/>
                <w:lang w:val="ro-RO"/>
              </w:rPr>
              <w:t>Respins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6DD5DB" w14:textId="66565915" w:rsidR="00001430" w:rsidRPr="0073447A" w:rsidRDefault="00660B9B" w:rsidP="00A212F4">
            <w:pPr>
              <w:rPr>
                <w:rFonts w:ascii="Palatino Linotype" w:eastAsia="Times New Roman" w:hAnsi="Palatino Linotype"/>
                <w:sz w:val="20"/>
                <w:szCs w:val="20"/>
                <w:lang w:val="ro-RO"/>
              </w:rPr>
            </w:pPr>
            <w:r w:rsidRPr="0073447A">
              <w:rPr>
                <w:rFonts w:ascii="Palatino Linotype" w:eastAsia="Times New Roman" w:hAnsi="Palatino Linotype"/>
                <w:lang w:val="ro-RO"/>
              </w:rPr>
              <w:t xml:space="preserve"> </w:t>
            </w:r>
            <w:r w:rsidR="00EB14EC" w:rsidRPr="0073447A">
              <w:rPr>
                <w:rFonts w:ascii="Palatino Linotype" w:eastAsia="Times New Roman" w:hAnsi="Palatino Linotype"/>
                <w:sz w:val="20"/>
                <w:szCs w:val="20"/>
                <w:lang w:val="ro-RO"/>
              </w:rPr>
              <w:t xml:space="preserve">În scrisoarea medicală se specifică că candidata se află sub regim de tratament psihiatric. Medicul specialist a recomandat </w:t>
            </w:r>
            <w:r w:rsidR="00F663FA" w:rsidRPr="0073447A">
              <w:rPr>
                <w:rFonts w:ascii="Palatino Linotype" w:eastAsia="Times New Roman" w:hAnsi="Palatino Linotype"/>
                <w:sz w:val="20"/>
                <w:szCs w:val="20"/>
                <w:lang w:val="ro-RO"/>
              </w:rPr>
              <w:t xml:space="preserve">tratament cu medicamente, dispensarizare psihiatrică lunară/la nevoie, </w:t>
            </w:r>
            <w:r w:rsidR="00EB14EC" w:rsidRPr="0073447A">
              <w:rPr>
                <w:rFonts w:ascii="Palatino Linotype" w:eastAsia="Times New Roman" w:hAnsi="Palatino Linotype"/>
                <w:sz w:val="20"/>
                <w:szCs w:val="20"/>
                <w:lang w:val="ro-RO"/>
              </w:rPr>
              <w:t>evitarea situațiilor conflictuale</w:t>
            </w:r>
            <w:r w:rsidR="00F663FA" w:rsidRPr="0073447A">
              <w:rPr>
                <w:rFonts w:ascii="Palatino Linotype" w:eastAsia="Times New Roman" w:hAnsi="Palatino Linotype"/>
                <w:sz w:val="20"/>
                <w:szCs w:val="20"/>
                <w:lang w:val="ro-RO"/>
              </w:rPr>
              <w:t xml:space="preserve"> și psihoterapie individuală</w:t>
            </w:r>
            <w:r w:rsidR="00EB14EC" w:rsidRPr="0073447A">
              <w:rPr>
                <w:rFonts w:ascii="Palatino Linotype" w:eastAsia="Times New Roman" w:hAnsi="Palatino Linotype"/>
                <w:sz w:val="20"/>
                <w:szCs w:val="20"/>
                <w:lang w:val="ro-RO"/>
              </w:rPr>
              <w:t xml:space="preserve">. Menționăm că postul scos la concurs implică un grad de stres ridicat și necesită </w:t>
            </w:r>
            <w:r w:rsidR="00F663FA" w:rsidRPr="0073447A">
              <w:rPr>
                <w:rFonts w:ascii="Palatino Linotype" w:eastAsia="Times New Roman" w:hAnsi="Palatino Linotype"/>
                <w:sz w:val="20"/>
                <w:szCs w:val="20"/>
                <w:lang w:val="ro-RO"/>
              </w:rPr>
              <w:t>bune competențe</w:t>
            </w:r>
            <w:r w:rsidR="00EB14EC" w:rsidRPr="0073447A">
              <w:rPr>
                <w:rFonts w:ascii="Palatino Linotype" w:eastAsia="Times New Roman" w:hAnsi="Palatino Linotype"/>
                <w:sz w:val="20"/>
                <w:szCs w:val="20"/>
                <w:lang w:val="ro-RO"/>
              </w:rPr>
              <w:t xml:space="preserve"> </w:t>
            </w:r>
            <w:r w:rsidR="00F663FA" w:rsidRPr="0073447A">
              <w:rPr>
                <w:rFonts w:ascii="Palatino Linotype" w:eastAsia="Times New Roman" w:hAnsi="Palatino Linotype"/>
                <w:sz w:val="20"/>
                <w:szCs w:val="20"/>
                <w:lang w:val="ro-RO"/>
              </w:rPr>
              <w:t xml:space="preserve">privind </w:t>
            </w:r>
            <w:r w:rsidR="00EB14EC" w:rsidRPr="0073447A">
              <w:rPr>
                <w:rFonts w:ascii="Palatino Linotype" w:eastAsia="Times New Roman" w:hAnsi="Palatino Linotype"/>
                <w:sz w:val="20"/>
                <w:szCs w:val="20"/>
                <w:lang w:val="ro-RO"/>
              </w:rPr>
              <w:t xml:space="preserve">relația cu publicul </w:t>
            </w:r>
            <w:r w:rsidR="00F663FA" w:rsidRPr="0073447A">
              <w:rPr>
                <w:rFonts w:ascii="Palatino Linotype" w:eastAsia="Times New Roman" w:hAnsi="Palatino Linotype"/>
                <w:sz w:val="20"/>
                <w:szCs w:val="20"/>
                <w:lang w:val="ro-RO"/>
              </w:rPr>
              <w:t xml:space="preserve">și cu colectivul de muncă al MNS. </w:t>
            </w:r>
            <w:r w:rsidR="007F4CBC" w:rsidRPr="0073447A">
              <w:rPr>
                <w:rFonts w:ascii="Palatino Linotype" w:eastAsia="Times New Roman" w:hAnsi="Palatino Linotype"/>
                <w:sz w:val="20"/>
                <w:szCs w:val="20"/>
                <w:lang w:val="ro-RO"/>
              </w:rPr>
              <w:t>Decizia comisiei este motivată, de asemenea, și de punctul de vedere exprimat de către specialista în medicina muncii al MNS.</w:t>
            </w:r>
            <w:r w:rsidR="00F663FA" w:rsidRPr="0073447A">
              <w:rPr>
                <w:rFonts w:ascii="Palatino Linotype" w:eastAsia="Times New Roman" w:hAnsi="Palatino Linotype"/>
                <w:sz w:val="20"/>
                <w:szCs w:val="20"/>
                <w:lang w:val="ro-RO"/>
              </w:rPr>
              <w:t xml:space="preserve"> </w:t>
            </w:r>
          </w:p>
        </w:tc>
      </w:tr>
    </w:tbl>
    <w:p w14:paraId="0565FFE5" w14:textId="77777777" w:rsidR="004C689C" w:rsidRPr="0073447A" w:rsidRDefault="004C689C" w:rsidP="00001430">
      <w:pPr>
        <w:ind w:right="15"/>
        <w:jc w:val="both"/>
        <w:rPr>
          <w:rFonts w:ascii="Palatino Linotype" w:eastAsia="Times New Roman" w:hAnsi="Palatino Linotype"/>
          <w:lang w:val="ro-RO" w:eastAsia="ro-RO"/>
        </w:rPr>
      </w:pPr>
    </w:p>
    <w:p w14:paraId="068D4013" w14:textId="18AC7EE5" w:rsidR="00001430" w:rsidRPr="0073447A" w:rsidRDefault="00001430" w:rsidP="00001430">
      <w:pPr>
        <w:ind w:right="15"/>
        <w:jc w:val="both"/>
        <w:rPr>
          <w:rFonts w:ascii="Palatino Linotype" w:eastAsia="Times New Roman" w:hAnsi="Palatino Linotype"/>
          <w:lang w:val="ro-RO" w:eastAsia="ro-RO"/>
        </w:rPr>
      </w:pPr>
      <w:r w:rsidRPr="0073447A">
        <w:rPr>
          <w:rFonts w:ascii="Palatino Linotype" w:eastAsia="Times New Roman" w:hAnsi="Palatino Linotype"/>
          <w:lang w:val="ro-RO" w:eastAsia="ro-RO"/>
        </w:rPr>
        <w:lastRenderedPageBreak/>
        <w:t xml:space="preserve">La </w:t>
      </w:r>
      <w:r w:rsidRPr="0073447A">
        <w:rPr>
          <w:rFonts w:ascii="Palatino Linotype" w:eastAsia="Times New Roman" w:hAnsi="Palatino Linotype"/>
          <w:bCs/>
          <w:lang w:val="ro-RO" w:eastAsia="ro-RO"/>
        </w:rPr>
        <w:t xml:space="preserve">ora </w:t>
      </w:r>
      <w:bookmarkStart w:id="0" w:name="_Hlk53389792"/>
      <w:r w:rsidRPr="0073447A">
        <w:rPr>
          <w:rFonts w:ascii="Palatino Linotype" w:eastAsia="Times New Roman" w:hAnsi="Palatino Linotype"/>
          <w:bCs/>
          <w:lang w:val="ro-RO" w:eastAsia="ro-RO"/>
        </w:rPr>
        <w:t>1</w:t>
      </w:r>
      <w:r w:rsidR="00603074" w:rsidRPr="0073447A">
        <w:rPr>
          <w:rFonts w:ascii="Palatino Linotype" w:eastAsia="Times New Roman" w:hAnsi="Palatino Linotype"/>
          <w:bCs/>
          <w:lang w:val="ro-RO" w:eastAsia="ro-RO"/>
        </w:rPr>
        <w:t>5</w:t>
      </w:r>
      <w:r w:rsidRPr="0073447A">
        <w:rPr>
          <w:rFonts w:ascii="Palatino Linotype" w:eastAsia="Times New Roman" w:hAnsi="Palatino Linotype"/>
          <w:bCs/>
          <w:vertAlign w:val="superscript"/>
          <w:lang w:val="ro-RO" w:eastAsia="ro-RO"/>
        </w:rPr>
        <w:t>00</w:t>
      </w:r>
      <w:bookmarkEnd w:id="0"/>
      <w:r w:rsidRPr="0073447A">
        <w:rPr>
          <w:rFonts w:ascii="Palatino Linotype" w:eastAsia="Times New Roman" w:hAnsi="Palatino Linotype"/>
          <w:lang w:val="ro-RO" w:eastAsia="ro-RO"/>
        </w:rPr>
        <w:t xml:space="preserve"> secretarul comisiei de</w:t>
      </w:r>
      <w:r w:rsidR="00603074" w:rsidRPr="0073447A">
        <w:rPr>
          <w:rFonts w:ascii="Palatino Linotype" w:eastAsia="Times New Roman" w:hAnsi="Palatino Linotype"/>
          <w:lang w:val="ro-RO" w:eastAsia="ro-RO"/>
        </w:rPr>
        <w:t xml:space="preserve"> soluționare a</w:t>
      </w:r>
      <w:r w:rsidRPr="0073447A">
        <w:rPr>
          <w:rFonts w:ascii="Palatino Linotype" w:eastAsia="Times New Roman" w:hAnsi="Palatino Linotype"/>
          <w:lang w:val="ro-RO" w:eastAsia="ro-RO"/>
        </w:rPr>
        <w:t xml:space="preserve"> </w:t>
      </w:r>
      <w:r w:rsidR="007F4CBC" w:rsidRPr="0073447A">
        <w:rPr>
          <w:rFonts w:ascii="Palatino Linotype" w:eastAsia="Times New Roman" w:hAnsi="Palatino Linotype"/>
          <w:lang w:val="ro-RO" w:eastAsia="ro-RO"/>
        </w:rPr>
        <w:t>contestați</w:t>
      </w:r>
      <w:r w:rsidR="00603074" w:rsidRPr="0073447A">
        <w:rPr>
          <w:rFonts w:ascii="Palatino Linotype" w:eastAsia="Times New Roman" w:hAnsi="Palatino Linotype"/>
          <w:lang w:val="ro-RO" w:eastAsia="ro-RO"/>
        </w:rPr>
        <w:t>ilor</w:t>
      </w:r>
      <w:r w:rsidRPr="0073447A">
        <w:rPr>
          <w:rFonts w:ascii="Palatino Linotype" w:eastAsia="Times New Roman" w:hAnsi="Palatino Linotype"/>
          <w:lang w:val="ro-RO" w:eastAsia="ro-RO"/>
        </w:rPr>
        <w:t xml:space="preserve"> a </w:t>
      </w:r>
      <w:proofErr w:type="spellStart"/>
      <w:r w:rsidRPr="0073447A">
        <w:rPr>
          <w:rFonts w:ascii="Palatino Linotype" w:eastAsia="Times New Roman" w:hAnsi="Palatino Linotype"/>
          <w:lang w:val="ro-RO" w:eastAsia="ro-RO"/>
        </w:rPr>
        <w:t>afişat</w:t>
      </w:r>
      <w:proofErr w:type="spellEnd"/>
      <w:r w:rsidRPr="0073447A">
        <w:rPr>
          <w:rFonts w:ascii="Palatino Linotype" w:eastAsia="Times New Roman" w:hAnsi="Palatino Linotype"/>
          <w:lang w:val="ro-RO" w:eastAsia="ro-RO"/>
        </w:rPr>
        <w:t xml:space="preserve"> rezultatul </w:t>
      </w:r>
      <w:r w:rsidR="00603074" w:rsidRPr="0073447A">
        <w:rPr>
          <w:rFonts w:ascii="Palatino Linotype" w:eastAsia="Times New Roman" w:hAnsi="Palatino Linotype"/>
          <w:lang w:val="ro-RO" w:eastAsia="ro-RO"/>
        </w:rPr>
        <w:t>contestării</w:t>
      </w:r>
      <w:r w:rsidRPr="0073447A">
        <w:rPr>
          <w:rFonts w:ascii="Palatino Linotype" w:eastAsia="Times New Roman" w:hAnsi="Palatino Linotype"/>
          <w:lang w:val="ro-RO" w:eastAsia="ro-RO"/>
        </w:rPr>
        <w:t>.</w:t>
      </w:r>
      <w:bookmarkStart w:id="1" w:name="_GoBack"/>
      <w:bookmarkEnd w:id="1"/>
    </w:p>
    <w:p w14:paraId="151D6FBA" w14:textId="77777777" w:rsidR="00001430" w:rsidRPr="0073447A" w:rsidRDefault="00001430" w:rsidP="00001430">
      <w:pPr>
        <w:ind w:right="15"/>
        <w:jc w:val="both"/>
        <w:rPr>
          <w:rFonts w:ascii="Palatino Linotype" w:eastAsia="Times New Roman" w:hAnsi="Palatino Linotype"/>
          <w:lang w:val="ro-RO" w:eastAsia="ro-RO"/>
        </w:rPr>
      </w:pPr>
    </w:p>
    <w:p w14:paraId="3890C0BB" w14:textId="40642A75" w:rsidR="00001430" w:rsidRPr="0073447A" w:rsidRDefault="00001430" w:rsidP="00001430">
      <w:pPr>
        <w:ind w:right="15"/>
        <w:jc w:val="both"/>
        <w:rPr>
          <w:rFonts w:ascii="Palatino Linotype" w:eastAsia="Times New Roman" w:hAnsi="Palatino Linotype"/>
          <w:lang w:val="ro-RO" w:eastAsia="ro-RO"/>
        </w:rPr>
      </w:pPr>
    </w:p>
    <w:p w14:paraId="73DFD272" w14:textId="15867491" w:rsidR="00001430" w:rsidRPr="0073447A" w:rsidRDefault="00001430" w:rsidP="00001430">
      <w:pPr>
        <w:spacing w:line="360" w:lineRule="auto"/>
        <w:ind w:left="360" w:hanging="360"/>
        <w:rPr>
          <w:rFonts w:ascii="Palatino Linotype" w:eastAsia="Times New Roman" w:hAnsi="Palatino Linotype"/>
          <w:b/>
          <w:bCs/>
          <w:lang w:val="ro-RO" w:eastAsia="ro-RO"/>
        </w:rPr>
      </w:pPr>
      <w:r w:rsidRPr="0073447A">
        <w:rPr>
          <w:rFonts w:ascii="Palatino Linotype" w:eastAsia="Times New Roman" w:hAnsi="Palatino Linotype"/>
          <w:b/>
          <w:bCs/>
          <w:lang w:val="ro-RO" w:eastAsia="ro-RO"/>
        </w:rPr>
        <w:t xml:space="preserve">COMISIA DE </w:t>
      </w:r>
      <w:r w:rsidR="007F4CBC" w:rsidRPr="0073447A">
        <w:rPr>
          <w:rFonts w:ascii="Palatino Linotype" w:eastAsia="Times New Roman" w:hAnsi="Palatino Linotype"/>
          <w:b/>
          <w:bCs/>
          <w:lang w:val="ro-RO" w:eastAsia="ro-RO"/>
        </w:rPr>
        <w:t xml:space="preserve">SOLUȚIONARE A </w:t>
      </w:r>
      <w:r w:rsidR="00F663FA" w:rsidRPr="0073447A">
        <w:rPr>
          <w:rFonts w:ascii="Palatino Linotype" w:eastAsia="Times New Roman" w:hAnsi="Palatino Linotype"/>
          <w:b/>
          <w:bCs/>
          <w:lang w:val="ro-RO" w:eastAsia="ro-RO"/>
        </w:rPr>
        <w:t>CONTESTAȚI</w:t>
      </w:r>
      <w:r w:rsidR="007F4CBC" w:rsidRPr="0073447A">
        <w:rPr>
          <w:rFonts w:ascii="Palatino Linotype" w:eastAsia="Times New Roman" w:hAnsi="Palatino Linotype"/>
          <w:b/>
          <w:bCs/>
          <w:lang w:val="ro-RO" w:eastAsia="ro-RO"/>
        </w:rPr>
        <w:t>ILOR</w:t>
      </w:r>
      <w:r w:rsidRPr="0073447A">
        <w:rPr>
          <w:rFonts w:ascii="Palatino Linotype" w:eastAsia="Times New Roman" w:hAnsi="Palatino Linotype"/>
          <w:b/>
          <w:bCs/>
          <w:lang w:val="ro-RO" w:eastAsia="ro-RO"/>
        </w:rPr>
        <w:t>:</w:t>
      </w:r>
    </w:p>
    <w:p w14:paraId="0D64AE9F" w14:textId="4A832D88" w:rsidR="00B9639A" w:rsidRPr="0073447A" w:rsidRDefault="00B9639A" w:rsidP="009016AA">
      <w:pPr>
        <w:spacing w:line="360" w:lineRule="auto"/>
        <w:rPr>
          <w:rFonts w:ascii="Palatino Linotype" w:hAnsi="Palatino Linotype"/>
          <w:sz w:val="24"/>
          <w:szCs w:val="24"/>
          <w:lang w:val="ro-RO"/>
        </w:rPr>
      </w:pPr>
      <w:r w:rsidRPr="0073447A">
        <w:rPr>
          <w:rFonts w:ascii="Palatino Linotype" w:hAnsi="Palatino Linotype"/>
          <w:sz w:val="24"/>
          <w:szCs w:val="24"/>
          <w:lang w:val="ro-RO"/>
        </w:rPr>
        <w:t xml:space="preserve"> </w:t>
      </w:r>
    </w:p>
    <w:p w14:paraId="798B3133" w14:textId="63F9C8FD" w:rsidR="009016AA" w:rsidRPr="0073447A" w:rsidRDefault="004C689C" w:rsidP="009016AA">
      <w:pPr>
        <w:spacing w:line="360" w:lineRule="auto"/>
        <w:rPr>
          <w:rFonts w:ascii="Palatino Linotype" w:hAnsi="Palatino Linotype"/>
          <w:sz w:val="24"/>
          <w:szCs w:val="24"/>
          <w:lang w:val="ro-RO"/>
        </w:rPr>
      </w:pPr>
      <w:proofErr w:type="spellStart"/>
      <w:r w:rsidRPr="0073447A">
        <w:rPr>
          <w:rFonts w:ascii="Palatino Linotype" w:hAnsi="Palatino Linotype"/>
          <w:sz w:val="24"/>
          <w:szCs w:val="24"/>
          <w:lang w:val="ro-RO"/>
        </w:rPr>
        <w:t>Sztáncsuj</w:t>
      </w:r>
      <w:proofErr w:type="spellEnd"/>
      <w:r w:rsidRPr="0073447A">
        <w:rPr>
          <w:rFonts w:ascii="Palatino Linotype" w:hAnsi="Palatino Linotype"/>
          <w:sz w:val="24"/>
          <w:szCs w:val="24"/>
          <w:lang w:val="ro-RO"/>
        </w:rPr>
        <w:t xml:space="preserve"> Sándor-József</w:t>
      </w:r>
      <w:r w:rsidR="00762528" w:rsidRPr="0073447A">
        <w:rPr>
          <w:rFonts w:ascii="Palatino Linotype" w:hAnsi="Palatino Linotype"/>
          <w:sz w:val="24"/>
          <w:szCs w:val="24"/>
          <w:lang w:val="ro-RO"/>
        </w:rPr>
        <w:t xml:space="preserve"> –</w:t>
      </w:r>
      <w:r w:rsidR="009016AA" w:rsidRPr="0073447A">
        <w:rPr>
          <w:rFonts w:ascii="Palatino Linotype" w:hAnsi="Palatino Linotype"/>
          <w:sz w:val="24"/>
          <w:szCs w:val="24"/>
          <w:lang w:val="ro-RO"/>
        </w:rPr>
        <w:t xml:space="preserve"> Șef serviciu </w:t>
      </w:r>
      <w:r w:rsidR="00B9639A" w:rsidRPr="0073447A">
        <w:rPr>
          <w:rFonts w:ascii="Palatino Linotype" w:hAnsi="Palatino Linotype"/>
          <w:sz w:val="24"/>
          <w:szCs w:val="24"/>
          <w:lang w:val="ro-RO"/>
        </w:rPr>
        <w:t>II</w:t>
      </w:r>
      <w:r w:rsidR="009016AA" w:rsidRPr="0073447A">
        <w:rPr>
          <w:rFonts w:ascii="Palatino Linotype" w:hAnsi="Palatino Linotype"/>
          <w:sz w:val="24"/>
          <w:szCs w:val="24"/>
          <w:lang w:val="ro-RO"/>
        </w:rPr>
        <w:t xml:space="preserve"> – </w:t>
      </w:r>
      <w:r w:rsidRPr="0073447A">
        <w:rPr>
          <w:rFonts w:ascii="Palatino Linotype" w:hAnsi="Palatino Linotype"/>
          <w:sz w:val="24"/>
          <w:szCs w:val="24"/>
          <w:lang w:val="ro-RO"/>
        </w:rPr>
        <w:t>Președinte</w:t>
      </w:r>
    </w:p>
    <w:p w14:paraId="6BEB7686" w14:textId="2D34F723" w:rsidR="009016AA" w:rsidRPr="0073447A" w:rsidRDefault="004C689C" w:rsidP="009016AA">
      <w:pPr>
        <w:spacing w:line="360" w:lineRule="auto"/>
        <w:rPr>
          <w:rFonts w:ascii="Palatino Linotype" w:hAnsi="Palatino Linotype"/>
          <w:sz w:val="24"/>
          <w:szCs w:val="24"/>
          <w:lang w:val="ro-RO"/>
        </w:rPr>
      </w:pPr>
      <w:proofErr w:type="spellStart"/>
      <w:r w:rsidRPr="0073447A">
        <w:rPr>
          <w:rFonts w:ascii="Palatino Linotype" w:hAnsi="Palatino Linotype"/>
          <w:sz w:val="24"/>
          <w:szCs w:val="24"/>
          <w:lang w:val="ro-RO"/>
        </w:rPr>
        <w:t>Vinceffy</w:t>
      </w:r>
      <w:proofErr w:type="spellEnd"/>
      <w:r w:rsidRPr="0073447A">
        <w:rPr>
          <w:rFonts w:ascii="Palatino Linotype" w:hAnsi="Palatino Linotype"/>
          <w:sz w:val="24"/>
          <w:szCs w:val="24"/>
          <w:lang w:val="ro-RO"/>
        </w:rPr>
        <w:t xml:space="preserve"> </w:t>
      </w:r>
      <w:proofErr w:type="spellStart"/>
      <w:r w:rsidRPr="0073447A">
        <w:rPr>
          <w:rFonts w:ascii="Palatino Linotype" w:hAnsi="Palatino Linotype"/>
          <w:sz w:val="24"/>
          <w:szCs w:val="24"/>
          <w:lang w:val="ro-RO"/>
        </w:rPr>
        <w:t>Orsolya</w:t>
      </w:r>
      <w:proofErr w:type="spellEnd"/>
      <w:r w:rsidR="00F178E0" w:rsidRPr="0073447A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762528" w:rsidRPr="0073447A">
        <w:rPr>
          <w:rFonts w:ascii="Palatino Linotype" w:hAnsi="Palatino Linotype"/>
          <w:sz w:val="24"/>
          <w:szCs w:val="24"/>
          <w:lang w:val="ro-RO"/>
        </w:rPr>
        <w:t>–</w:t>
      </w:r>
      <w:r w:rsidR="009016AA" w:rsidRPr="0073447A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Pr="0073447A">
        <w:rPr>
          <w:rFonts w:ascii="Palatino Linotype" w:hAnsi="Palatino Linotype"/>
          <w:sz w:val="24"/>
          <w:szCs w:val="24"/>
          <w:lang w:val="ro-RO"/>
        </w:rPr>
        <w:t>Conservator</w:t>
      </w:r>
      <w:r w:rsidR="009016AA" w:rsidRPr="0073447A">
        <w:rPr>
          <w:rFonts w:ascii="Palatino Linotype" w:hAnsi="Palatino Linotype"/>
          <w:sz w:val="24"/>
          <w:szCs w:val="24"/>
          <w:lang w:val="ro-RO"/>
        </w:rPr>
        <w:t xml:space="preserve"> IA</w:t>
      </w:r>
      <w:r w:rsidR="009360C5" w:rsidRPr="0073447A">
        <w:rPr>
          <w:rFonts w:ascii="Palatino Linotype" w:hAnsi="Palatino Linotype"/>
          <w:sz w:val="24"/>
          <w:szCs w:val="24"/>
          <w:lang w:val="ro-RO"/>
        </w:rPr>
        <w:t>/S</w:t>
      </w:r>
      <w:r w:rsidR="009016AA" w:rsidRPr="0073447A">
        <w:rPr>
          <w:rFonts w:ascii="Palatino Linotype" w:hAnsi="Palatino Linotype"/>
          <w:sz w:val="24"/>
          <w:szCs w:val="24"/>
          <w:lang w:val="ro-RO"/>
        </w:rPr>
        <w:t xml:space="preserve"> – Membru </w:t>
      </w:r>
    </w:p>
    <w:p w14:paraId="432EDC67" w14:textId="00A080E2" w:rsidR="009016AA" w:rsidRPr="0073447A" w:rsidRDefault="004C689C" w:rsidP="009016AA">
      <w:pPr>
        <w:spacing w:line="360" w:lineRule="auto"/>
        <w:rPr>
          <w:rFonts w:ascii="Palatino Linotype" w:hAnsi="Palatino Linotype"/>
          <w:sz w:val="24"/>
          <w:szCs w:val="24"/>
          <w:lang w:val="ro-RO"/>
        </w:rPr>
      </w:pPr>
      <w:r w:rsidRPr="0073447A">
        <w:rPr>
          <w:rFonts w:ascii="Palatino Linotype" w:hAnsi="Palatino Linotype"/>
          <w:sz w:val="24"/>
          <w:szCs w:val="24"/>
          <w:lang w:val="ro-RO"/>
        </w:rPr>
        <w:t>Kelemen Kálmán-</w:t>
      </w:r>
      <w:proofErr w:type="spellStart"/>
      <w:r w:rsidRPr="0073447A">
        <w:rPr>
          <w:rFonts w:ascii="Palatino Linotype" w:hAnsi="Palatino Linotype"/>
          <w:sz w:val="24"/>
          <w:szCs w:val="24"/>
          <w:lang w:val="ro-RO"/>
        </w:rPr>
        <w:t>Lóránt</w:t>
      </w:r>
      <w:proofErr w:type="spellEnd"/>
      <w:r w:rsidRPr="0073447A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9016AA" w:rsidRPr="0073447A">
        <w:rPr>
          <w:rFonts w:ascii="Palatino Linotype" w:hAnsi="Palatino Linotype"/>
          <w:sz w:val="24"/>
          <w:szCs w:val="24"/>
          <w:lang w:val="ro-RO"/>
        </w:rPr>
        <w:t xml:space="preserve">– </w:t>
      </w:r>
      <w:r w:rsidRPr="0073447A">
        <w:rPr>
          <w:rFonts w:ascii="Palatino Linotype" w:hAnsi="Palatino Linotype"/>
          <w:sz w:val="24"/>
          <w:szCs w:val="24"/>
          <w:lang w:val="ro-RO"/>
        </w:rPr>
        <w:t>Conservator IA/S</w:t>
      </w:r>
      <w:r w:rsidR="00762528" w:rsidRPr="0073447A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9016AA" w:rsidRPr="0073447A">
        <w:rPr>
          <w:rFonts w:ascii="Palatino Linotype" w:hAnsi="Palatino Linotype"/>
          <w:sz w:val="24"/>
          <w:szCs w:val="24"/>
          <w:lang w:val="ro-RO"/>
        </w:rPr>
        <w:t>– Membru</w:t>
      </w:r>
    </w:p>
    <w:p w14:paraId="2DA762BD" w14:textId="3DA61281" w:rsidR="00846EFF" w:rsidRPr="0073447A" w:rsidRDefault="009016AA" w:rsidP="00B9639A">
      <w:pPr>
        <w:spacing w:line="360" w:lineRule="auto"/>
        <w:rPr>
          <w:rFonts w:ascii="Palatino Linotype" w:hAnsi="Palatino Linotype"/>
          <w:sz w:val="24"/>
          <w:szCs w:val="24"/>
          <w:lang w:val="ro-RO"/>
        </w:rPr>
      </w:pPr>
      <w:r w:rsidRPr="0073447A">
        <w:rPr>
          <w:rFonts w:ascii="Palatino Linotype" w:hAnsi="Palatino Linotype"/>
          <w:sz w:val="24"/>
          <w:szCs w:val="24"/>
          <w:lang w:val="ro-RO"/>
        </w:rPr>
        <w:t xml:space="preserve">  </w:t>
      </w:r>
    </w:p>
    <w:p w14:paraId="627F4C78" w14:textId="77777777" w:rsidR="00001430" w:rsidRPr="0073447A" w:rsidRDefault="00001430" w:rsidP="00001430">
      <w:pPr>
        <w:tabs>
          <w:tab w:val="center" w:pos="4320"/>
          <w:tab w:val="right" w:pos="8640"/>
        </w:tabs>
        <w:rPr>
          <w:rFonts w:ascii="Palatino Linotype" w:eastAsia="Times New Roman" w:hAnsi="Palatino Linotype"/>
          <w:lang w:val="ro-RO" w:eastAsia="ro-RO"/>
        </w:rPr>
      </w:pPr>
      <w:r w:rsidRPr="0073447A">
        <w:rPr>
          <w:rFonts w:ascii="Palatino Linotype" w:eastAsia="Times New Roman" w:hAnsi="Palatino Linotype"/>
          <w:bCs/>
          <w:i/>
          <w:lang w:val="ro-RO" w:eastAsia="ro-RO"/>
        </w:rPr>
        <w:tab/>
        <w:t xml:space="preserve">                                                                         </w:t>
      </w:r>
      <w:r w:rsidRPr="0073447A">
        <w:rPr>
          <w:rFonts w:ascii="Palatino Linotype" w:eastAsia="Times New Roman" w:hAnsi="Palatino Linotype"/>
          <w:lang w:val="ro-RO" w:eastAsia="ro-RO"/>
        </w:rPr>
        <w:t>Secretar comisie,</w:t>
      </w:r>
    </w:p>
    <w:p w14:paraId="48A5818B" w14:textId="77777777" w:rsidR="00001430" w:rsidRPr="0073447A" w:rsidRDefault="00001430" w:rsidP="00001430">
      <w:pPr>
        <w:tabs>
          <w:tab w:val="center" w:pos="4320"/>
          <w:tab w:val="right" w:pos="8640"/>
        </w:tabs>
        <w:rPr>
          <w:rFonts w:ascii="Palatino Linotype" w:eastAsia="Times New Roman" w:hAnsi="Palatino Linotype"/>
          <w:lang w:val="ro-RO" w:eastAsia="ro-RO"/>
        </w:rPr>
      </w:pPr>
      <w:r w:rsidRPr="0073447A">
        <w:rPr>
          <w:rFonts w:ascii="Palatino Linotype" w:eastAsia="Times New Roman" w:hAnsi="Palatino Linotype"/>
          <w:b/>
          <w:bCs/>
          <w:lang w:val="ro-RO" w:eastAsia="ro-RO"/>
        </w:rPr>
        <w:tab/>
      </w:r>
      <w:r w:rsidRPr="0073447A">
        <w:rPr>
          <w:rFonts w:ascii="Palatino Linotype" w:eastAsia="Times New Roman" w:hAnsi="Palatino Linotype"/>
          <w:lang w:val="ro-RO" w:eastAsia="ro-RO"/>
        </w:rPr>
        <w:t xml:space="preserve">                                                                       </w:t>
      </w:r>
      <w:proofErr w:type="spellStart"/>
      <w:r w:rsidRPr="0073447A">
        <w:rPr>
          <w:rFonts w:ascii="Palatino Linotype" w:eastAsia="Times New Roman" w:hAnsi="Palatino Linotype"/>
          <w:lang w:val="ro-RO" w:eastAsia="ro-RO"/>
        </w:rPr>
        <w:t>Gothárd</w:t>
      </w:r>
      <w:proofErr w:type="spellEnd"/>
      <w:r w:rsidRPr="0073447A">
        <w:rPr>
          <w:rFonts w:ascii="Palatino Linotype" w:eastAsia="Times New Roman" w:hAnsi="Palatino Linotype"/>
          <w:lang w:val="ro-RO" w:eastAsia="ro-RO"/>
        </w:rPr>
        <w:t xml:space="preserve"> Tünde Emőke</w:t>
      </w:r>
    </w:p>
    <w:p w14:paraId="70D8E620" w14:textId="77777777" w:rsidR="0018708A" w:rsidRPr="0073447A" w:rsidRDefault="0018708A" w:rsidP="00001430">
      <w:pPr>
        <w:rPr>
          <w:lang w:val="ro-RO"/>
        </w:rPr>
      </w:pPr>
    </w:p>
    <w:sectPr w:rsidR="0018708A" w:rsidRPr="0073447A" w:rsidSect="007E752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34" w:bottom="1134" w:left="2268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67883F" w14:textId="77777777" w:rsidR="003351A7" w:rsidRDefault="003351A7">
      <w:pPr>
        <w:spacing w:line="240" w:lineRule="auto"/>
      </w:pPr>
      <w:r>
        <w:separator/>
      </w:r>
    </w:p>
  </w:endnote>
  <w:endnote w:type="continuationSeparator" w:id="0">
    <w:p w14:paraId="167F404A" w14:textId="77777777" w:rsidR="003351A7" w:rsidRDefault="003351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17B41" w14:textId="77777777" w:rsidR="00AD3C72" w:rsidRDefault="00AD3C72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4DC8C34B" w14:textId="77777777" w:rsidR="00AD3C72" w:rsidRDefault="00AD3C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E32111" w14:textId="77777777" w:rsidR="003351A7" w:rsidRDefault="003351A7">
      <w:pPr>
        <w:spacing w:line="240" w:lineRule="auto"/>
      </w:pPr>
      <w:r>
        <w:separator/>
      </w:r>
    </w:p>
  </w:footnote>
  <w:footnote w:type="continuationSeparator" w:id="0">
    <w:p w14:paraId="76CC8C8A" w14:textId="77777777" w:rsidR="003351A7" w:rsidRDefault="003351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F6373D" w14:textId="77777777" w:rsidR="00762528" w:rsidRDefault="007625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21938" w14:textId="437D9B03" w:rsidR="0064162F" w:rsidRDefault="00132C9A" w:rsidP="009C5638">
    <w:pPr>
      <w:ind w:hanging="2268"/>
    </w:pPr>
    <w:r>
      <w:rPr>
        <w:noProof/>
      </w:rPr>
      <w:drawing>
        <wp:inline distT="0" distB="0" distL="0" distR="0" wp14:anchorId="44B091D0" wp14:editId="09925C49">
          <wp:extent cx="7599600" cy="1596554"/>
          <wp:effectExtent l="0" t="0" r="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ZNM header v3 01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600" cy="15965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55593"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DFF32" w14:textId="77777777" w:rsidR="00762528" w:rsidRDefault="007625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02E45"/>
    <w:multiLevelType w:val="hybridMultilevel"/>
    <w:tmpl w:val="C49AF51C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5301C"/>
    <w:multiLevelType w:val="hybridMultilevel"/>
    <w:tmpl w:val="DEDAF93C"/>
    <w:lvl w:ilvl="0" w:tplc="F1828A52">
      <w:numFmt w:val="bullet"/>
      <w:lvlText w:val="-"/>
      <w:lvlJc w:val="left"/>
      <w:pPr>
        <w:ind w:left="1350" w:hanging="360"/>
      </w:pPr>
      <w:rPr>
        <w:rFonts w:ascii="Bookman Old Style" w:eastAsia="Times New Roman" w:hAnsi="Bookman Old Style" w:cs="Arial" w:hint="default"/>
      </w:rPr>
    </w:lvl>
    <w:lvl w:ilvl="1" w:tplc="0418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8107D98"/>
    <w:multiLevelType w:val="hybridMultilevel"/>
    <w:tmpl w:val="2612E8A4"/>
    <w:lvl w:ilvl="0" w:tplc="041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9121B75"/>
    <w:multiLevelType w:val="hybridMultilevel"/>
    <w:tmpl w:val="2462410E"/>
    <w:lvl w:ilvl="0" w:tplc="6F7C7672">
      <w:numFmt w:val="bullet"/>
      <w:lvlText w:val="-"/>
      <w:lvlJc w:val="left"/>
      <w:pPr>
        <w:ind w:left="540" w:hanging="360"/>
      </w:pPr>
      <w:rPr>
        <w:rFonts w:ascii="Bookman Old Style" w:eastAsia="SimSun" w:hAnsi="Bookman Old Style" w:cs="Arial" w:hint="default"/>
      </w:rPr>
    </w:lvl>
    <w:lvl w:ilvl="1" w:tplc="041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11214BED"/>
    <w:multiLevelType w:val="hybridMultilevel"/>
    <w:tmpl w:val="82067D58"/>
    <w:lvl w:ilvl="0" w:tplc="B20C26A2">
      <w:numFmt w:val="bullet"/>
      <w:lvlText w:val="-"/>
      <w:lvlJc w:val="left"/>
      <w:pPr>
        <w:ind w:left="1350" w:hanging="360"/>
      </w:pPr>
      <w:rPr>
        <w:rFonts w:ascii="Bookman Old Style" w:eastAsia="Times New Roman" w:hAnsi="Bookman Old Style" w:cs="Arial" w:hint="default"/>
      </w:rPr>
    </w:lvl>
    <w:lvl w:ilvl="1" w:tplc="0418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9E3539C"/>
    <w:multiLevelType w:val="hybridMultilevel"/>
    <w:tmpl w:val="928CB1F2"/>
    <w:lvl w:ilvl="0" w:tplc="6F7C7672"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Bookman Old Style" w:eastAsia="SimSun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3D01AF1"/>
    <w:multiLevelType w:val="hybridMultilevel"/>
    <w:tmpl w:val="48CAC53C"/>
    <w:lvl w:ilvl="0" w:tplc="6994CFC4">
      <w:numFmt w:val="bullet"/>
      <w:lvlText w:val="-"/>
      <w:lvlJc w:val="left"/>
      <w:pPr>
        <w:ind w:left="720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76F65"/>
    <w:multiLevelType w:val="hybridMultilevel"/>
    <w:tmpl w:val="AAA4D3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33008E"/>
    <w:multiLevelType w:val="hybridMultilevel"/>
    <w:tmpl w:val="AF7A805C"/>
    <w:lvl w:ilvl="0" w:tplc="6F7C767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Bookman Old Style" w:eastAsia="SimSun" w:hAnsi="Bookman Old Style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D61E0"/>
    <w:multiLevelType w:val="hybridMultilevel"/>
    <w:tmpl w:val="120E1A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365BE0"/>
    <w:multiLevelType w:val="hybridMultilevel"/>
    <w:tmpl w:val="B08EA7A0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FD0FCE"/>
    <w:multiLevelType w:val="hybridMultilevel"/>
    <w:tmpl w:val="1A826D90"/>
    <w:lvl w:ilvl="0" w:tplc="9244E5C4">
      <w:numFmt w:val="bullet"/>
      <w:lvlText w:val="-"/>
      <w:lvlJc w:val="left"/>
      <w:pPr>
        <w:ind w:left="786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10"/>
  </w:num>
  <w:num w:numId="5">
    <w:abstractNumId w:val="8"/>
  </w:num>
  <w:num w:numId="6">
    <w:abstractNumId w:val="5"/>
  </w:num>
  <w:num w:numId="7">
    <w:abstractNumId w:val="7"/>
  </w:num>
  <w:num w:numId="8">
    <w:abstractNumId w:val="3"/>
  </w:num>
  <w:num w:numId="9">
    <w:abstractNumId w:val="9"/>
  </w:num>
  <w:num w:numId="10">
    <w:abstractNumId w:val="2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7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62F"/>
    <w:rsid w:val="00001430"/>
    <w:rsid w:val="000277BD"/>
    <w:rsid w:val="00065D23"/>
    <w:rsid w:val="000678B8"/>
    <w:rsid w:val="000A40EA"/>
    <w:rsid w:val="000A4D3C"/>
    <w:rsid w:val="000C3187"/>
    <w:rsid w:val="000D6EB7"/>
    <w:rsid w:val="000E2CDD"/>
    <w:rsid w:val="000E4719"/>
    <w:rsid w:val="0011029C"/>
    <w:rsid w:val="00116AA0"/>
    <w:rsid w:val="0012457C"/>
    <w:rsid w:val="0013025C"/>
    <w:rsid w:val="00132C9A"/>
    <w:rsid w:val="00140D1E"/>
    <w:rsid w:val="00155593"/>
    <w:rsid w:val="001579D9"/>
    <w:rsid w:val="001830C0"/>
    <w:rsid w:val="0018708A"/>
    <w:rsid w:val="001A217A"/>
    <w:rsid w:val="0020768A"/>
    <w:rsid w:val="002535DD"/>
    <w:rsid w:val="0026155A"/>
    <w:rsid w:val="002B35F2"/>
    <w:rsid w:val="002B7579"/>
    <w:rsid w:val="00301568"/>
    <w:rsid w:val="00330141"/>
    <w:rsid w:val="00334AFA"/>
    <w:rsid w:val="003351A7"/>
    <w:rsid w:val="003870D8"/>
    <w:rsid w:val="003B1C14"/>
    <w:rsid w:val="0041713B"/>
    <w:rsid w:val="00434846"/>
    <w:rsid w:val="00434942"/>
    <w:rsid w:val="00435395"/>
    <w:rsid w:val="0048737A"/>
    <w:rsid w:val="004C363E"/>
    <w:rsid w:val="004C689C"/>
    <w:rsid w:val="005A6321"/>
    <w:rsid w:val="005E48C7"/>
    <w:rsid w:val="005F4244"/>
    <w:rsid w:val="00600F9D"/>
    <w:rsid w:val="00603074"/>
    <w:rsid w:val="0061465F"/>
    <w:rsid w:val="00620236"/>
    <w:rsid w:val="0064162F"/>
    <w:rsid w:val="00657F75"/>
    <w:rsid w:val="00660B9B"/>
    <w:rsid w:val="00676D2E"/>
    <w:rsid w:val="00697ECE"/>
    <w:rsid w:val="006B738A"/>
    <w:rsid w:val="006D6C85"/>
    <w:rsid w:val="006E44B9"/>
    <w:rsid w:val="007008D6"/>
    <w:rsid w:val="00715829"/>
    <w:rsid w:val="00717D6E"/>
    <w:rsid w:val="00720F0B"/>
    <w:rsid w:val="0073447A"/>
    <w:rsid w:val="0074268E"/>
    <w:rsid w:val="007445F6"/>
    <w:rsid w:val="00745A00"/>
    <w:rsid w:val="00761C85"/>
    <w:rsid w:val="00762528"/>
    <w:rsid w:val="00771CE5"/>
    <w:rsid w:val="007D53AB"/>
    <w:rsid w:val="007E752D"/>
    <w:rsid w:val="007F4CBC"/>
    <w:rsid w:val="007F6D0A"/>
    <w:rsid w:val="00803E30"/>
    <w:rsid w:val="00820E32"/>
    <w:rsid w:val="008326A8"/>
    <w:rsid w:val="00846EFF"/>
    <w:rsid w:val="008C2FA8"/>
    <w:rsid w:val="008F37F5"/>
    <w:rsid w:val="009016AA"/>
    <w:rsid w:val="0093067A"/>
    <w:rsid w:val="009360C5"/>
    <w:rsid w:val="0094115D"/>
    <w:rsid w:val="00971335"/>
    <w:rsid w:val="00971A52"/>
    <w:rsid w:val="009866E3"/>
    <w:rsid w:val="009A7144"/>
    <w:rsid w:val="009B05AC"/>
    <w:rsid w:val="009C5638"/>
    <w:rsid w:val="009C779C"/>
    <w:rsid w:val="009D345A"/>
    <w:rsid w:val="00A00CE7"/>
    <w:rsid w:val="00A1410A"/>
    <w:rsid w:val="00A1736E"/>
    <w:rsid w:val="00A27801"/>
    <w:rsid w:val="00A34606"/>
    <w:rsid w:val="00A73C76"/>
    <w:rsid w:val="00A9228A"/>
    <w:rsid w:val="00AC3036"/>
    <w:rsid w:val="00AD3C72"/>
    <w:rsid w:val="00B14460"/>
    <w:rsid w:val="00B64200"/>
    <w:rsid w:val="00B74C82"/>
    <w:rsid w:val="00B80FB8"/>
    <w:rsid w:val="00B872B3"/>
    <w:rsid w:val="00B9639A"/>
    <w:rsid w:val="00BC0A81"/>
    <w:rsid w:val="00BC4D35"/>
    <w:rsid w:val="00BF2486"/>
    <w:rsid w:val="00C748D0"/>
    <w:rsid w:val="00C773A0"/>
    <w:rsid w:val="00CB09E3"/>
    <w:rsid w:val="00D5574B"/>
    <w:rsid w:val="00D63E29"/>
    <w:rsid w:val="00DC4C36"/>
    <w:rsid w:val="00DE62EE"/>
    <w:rsid w:val="00DF6D10"/>
    <w:rsid w:val="00E44226"/>
    <w:rsid w:val="00EB14EC"/>
    <w:rsid w:val="00ED47EC"/>
    <w:rsid w:val="00F118A4"/>
    <w:rsid w:val="00F16D6D"/>
    <w:rsid w:val="00F178E0"/>
    <w:rsid w:val="00F23F78"/>
    <w:rsid w:val="00F51AEF"/>
    <w:rsid w:val="00F663FA"/>
    <w:rsid w:val="00F70619"/>
    <w:rsid w:val="00F804F6"/>
    <w:rsid w:val="00FB49AF"/>
    <w:rsid w:val="00FC50F3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373F1A4"/>
  <w15:docId w15:val="{FC7DFAED-7115-CC4A-861F-426F39C2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h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7F5"/>
  </w:style>
  <w:style w:type="paragraph" w:styleId="Footer">
    <w:name w:val="footer"/>
    <w:basedOn w:val="Normal"/>
    <w:link w:val="Foot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7F5"/>
  </w:style>
  <w:style w:type="paragraph" w:styleId="BalloonText">
    <w:name w:val="Balloon Text"/>
    <w:basedOn w:val="Normal"/>
    <w:link w:val="BalloonTextChar"/>
    <w:uiPriority w:val="99"/>
    <w:semiHidden/>
    <w:unhideWhenUsed/>
    <w:rsid w:val="009B05A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5AC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BF24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AD3C72"/>
    <w:rPr>
      <w:i/>
      <w:iCs/>
    </w:rPr>
  </w:style>
  <w:style w:type="paragraph" w:styleId="ListParagraph">
    <w:name w:val="List Paragraph"/>
    <w:basedOn w:val="Normal"/>
    <w:uiPriority w:val="34"/>
    <w:qFormat/>
    <w:rsid w:val="00FD59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4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B5FA9-4E95-564F-8FD1-20EBA5695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MC3615</cp:lastModifiedBy>
  <cp:revision>12</cp:revision>
  <cp:lastPrinted>2026-10-06T08:48:00Z</cp:lastPrinted>
  <dcterms:created xsi:type="dcterms:W3CDTF">2026-10-06T07:42:00Z</dcterms:created>
  <dcterms:modified xsi:type="dcterms:W3CDTF">2026-10-06T11:55:00Z</dcterms:modified>
</cp:coreProperties>
</file>